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tabs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ANEXO I.5 SOLICITUD DE REFORMULACIÓN</w:t>
      </w:r>
    </w:p>
    <w:p>
      <w:pPr>
        <w:pStyle w:val="Normal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  <w:t xml:space="preserve">Fecha de la solicitud de la reformulación : </w:t>
      </w:r>
      <w:r>
        <w:rPr>
          <w:rFonts w:eastAsia="Calibri" w:cs="Calibri" w:ascii="Calibri" w:hAnsi="Calibri"/>
          <w:i/>
          <w:position w:val="0"/>
          <w:sz w:val="20"/>
          <w:sz w:val="20"/>
          <w:szCs w:val="20"/>
          <w:vertAlign w:val="baseline"/>
        </w:rPr>
        <w:t>(INDICAR FECHA)</w:t>
      </w:r>
    </w:p>
    <w:p>
      <w:pPr>
        <w:pStyle w:val="Normal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</w:r>
    </w:p>
    <w:tbl>
      <w:tblPr>
        <w:tblStyle w:val="Table1"/>
        <w:tblW w:w="965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4558"/>
        <w:gridCol w:w="1687"/>
        <w:gridCol w:w="637"/>
        <w:gridCol w:w="93"/>
        <w:gridCol w:w="1969"/>
        <w:gridCol w:w="706"/>
      </w:tblGrid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ENTIDAD</w:t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1.-Nombre:</w:t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2.-Denominación del proyecto/actividad empresarial:</w:t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3.-Nº expediente Subvención:</w:t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4.-Motivo de la Reformulación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:</w:t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   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La diferencia entre la cantidad subvencionada por el Ayuntamiento de Zaragoza y la cantidad solicitada inicialmente</w:t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        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Otros motivos </w:t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(Escriba aquí otros motivos si procede)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5.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- La Reformulación solicitada supone las siguientes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variaciones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en el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proyecto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o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actividad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empresarial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: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Justificación de las variaciones introducidas respecto del proyecto inicial: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6.-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La Reformulación supone las siguientes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variaciones económicas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en los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ingresos y gastos:</w:t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Explicación de las variaciones introducidas en ingresos y/o gastos en el proyecto reformulado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7.1.- Presupuesto de ingresos</w:t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       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PROYECTO     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INICIAL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PROYECTO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REFORMULADO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  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Concepto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Importe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%</w:t>
            </w:r>
          </w:p>
        </w:tc>
        <w:tc>
          <w:tcPr>
            <w:tcW w:w="2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Importe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%          </w:t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Subvención solicitada/concedida  Ayuntamiento de Zaragoza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Aportación de la entidad solicitante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Otras subvenciones (indicar cuáles e importes)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Totales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  </w:t>
            </w:r>
          </w:p>
        </w:tc>
      </w:tr>
      <w:tr>
        <w:trPr>
          <w:trHeight w:val="470" w:hRule="atLeast"/>
        </w:trPr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  <w:lang w:val="es-ES" w:eastAsia="zh-CN" w:bidi="hi-IN"/>
              </w:rPr>
              <w:t>7.2- Presupuesto de Gastos a Subvencionar</w:t>
            </w:r>
          </w:p>
        </w:tc>
      </w:tr>
      <w:tr>
        <w:trPr>
          <w:trHeight w:val="350" w:hRule="atLeast"/>
        </w:trPr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shd w:fill="FFFFFF" w:val="clear"/>
                <w:vertAlign w:val="baseline"/>
              </w:rPr>
              <w:t xml:space="preserve">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shd w:fill="FFFFFF" w:val="clear"/>
                <w:vertAlign w:val="baseline"/>
              </w:rPr>
              <w:t>INICIAL</w:t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REFORMULADO</w:t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Seguridad Social Empresario</w:t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Personal contratado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 (nóminas y costes laborales)</w:t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Arrendamientos</w:t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Suministros</w:t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Seguros </w:t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Servicios profesionales</w:t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Gastos servicios web</w:t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Otros </w:t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/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Total de gastos</w:t>
            </w:r>
          </w:p>
        </w:tc>
        <w:tc>
          <w:tcPr>
            <w:tcW w:w="2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  <w:tc>
          <w:tcPr>
            <w:tcW w:w="26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8. 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La reformulación solicitada supone las siguientes variaciones en la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creación de empleo</w:t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(Escriba aquí las variaciones)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9.- Otras variaciones</w:t>
            </w:r>
          </w:p>
        </w:tc>
      </w:tr>
      <w:tr>
        <w:trPr/>
        <w:tc>
          <w:tcPr>
            <w:tcW w:w="9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(Escriba aquí otras variaciones si procede)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4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hd w:val="clear" w:fill="auto"/>
      <w:tabs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 xml:space="preserve">Anexo I.5 Solicitud de reformulación. Pág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 xml:space="preserve"> de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ucida Sans Unicode" w:cs="Mangal"/>
      <w:b/>
      <w:color w:val="00000A"/>
      <w:sz w:val="48"/>
      <w:szCs w:val="48"/>
      <w:lang w:val="es-ES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ucida Sans Unicode" w:cs="Mangal"/>
      <w:b/>
      <w:color w:val="00000A"/>
      <w:sz w:val="36"/>
      <w:szCs w:val="36"/>
      <w:lang w:val="es-ES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ucida Sans Unicode" w:cs="Mangal"/>
      <w:b/>
      <w:color w:val="00000A"/>
      <w:sz w:val="28"/>
      <w:szCs w:val="28"/>
      <w:lang w:val="es-ES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ucida Sans Unicode" w:cs="Mangal"/>
      <w:b/>
      <w:color w:val="00000A"/>
      <w:sz w:val="24"/>
      <w:szCs w:val="24"/>
      <w:lang w:val="es-ES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ucida Sans Unicode" w:cs="Mangal"/>
      <w:b/>
      <w:color w:val="00000A"/>
      <w:sz w:val="22"/>
      <w:szCs w:val="22"/>
      <w:lang w:val="es-ES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ucida Sans Unicode" w:cs="Mangal"/>
      <w:b/>
      <w:color w:val="00000A"/>
      <w:sz w:val="20"/>
      <w:szCs w:val="20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es-ES" w:eastAsia="zh-CN" w:bidi="hi-IN"/>
    </w:rPr>
  </w:style>
  <w:style w:type="paragraph" w:styleId="Titular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LibreOffice/5.3.7.2$Linux_X86_64 LibreOffice_project/30m0$Build-2</Application>
  <Pages>2</Pages>
  <Words>195</Words>
  <Characters>1296</Characters>
  <CharactersWithSpaces>1577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>Irene Cebollada Gomez</cp:lastModifiedBy>
  <dcterms:modified xsi:type="dcterms:W3CDTF">2022-07-11T13:11:16Z</dcterms:modified>
  <cp:revision>7</cp:revision>
  <dc:subject/>
  <dc:title/>
</cp:coreProperties>
</file>